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F5F1" w14:textId="77777777" w:rsidR="00EA3B19" w:rsidRDefault="00EA3B19" w:rsidP="00EA3B19">
      <w:pPr>
        <w:rPr>
          <w:rFonts w:ascii="Lato" w:hAnsi="Lato"/>
          <w:b/>
          <w:caps/>
          <w:sz w:val="22"/>
          <w:szCs w:val="22"/>
        </w:rPr>
      </w:pPr>
    </w:p>
    <w:p w14:paraId="05FCCB24" w14:textId="52459196" w:rsidR="003A7592" w:rsidRPr="00EA241E" w:rsidRDefault="003A7592" w:rsidP="00EA241E">
      <w:pPr>
        <w:jc w:val="center"/>
        <w:rPr>
          <w:rFonts w:ascii="Lato" w:hAnsi="Lato"/>
          <w:b/>
          <w:caps/>
          <w:sz w:val="22"/>
          <w:szCs w:val="22"/>
        </w:rPr>
      </w:pPr>
      <w:r w:rsidRPr="00EA241E">
        <w:rPr>
          <w:rFonts w:ascii="Lato" w:hAnsi="Lato"/>
          <w:b/>
          <w:caps/>
          <w:sz w:val="22"/>
          <w:szCs w:val="22"/>
        </w:rPr>
        <w:t>Öffentliche Bekanntmachung</w:t>
      </w:r>
    </w:p>
    <w:p w14:paraId="4E09DE4C" w14:textId="3F69AA69" w:rsidR="008060EB" w:rsidRDefault="008060EB" w:rsidP="00EA241E">
      <w:pPr>
        <w:jc w:val="center"/>
        <w:rPr>
          <w:rFonts w:ascii="Lato" w:hAnsi="Lato"/>
          <w:b/>
          <w:sz w:val="22"/>
          <w:szCs w:val="22"/>
        </w:rPr>
      </w:pPr>
      <w:r w:rsidRPr="00EA241E">
        <w:rPr>
          <w:rFonts w:ascii="Lato" w:hAnsi="Lato"/>
          <w:b/>
          <w:sz w:val="22"/>
          <w:szCs w:val="22"/>
        </w:rPr>
        <w:t>des Kreises Heinsberg</w:t>
      </w:r>
    </w:p>
    <w:p w14:paraId="53BB44A7" w14:textId="77777777" w:rsidR="00EA3B19" w:rsidRPr="00EA241E" w:rsidRDefault="00EA3B19" w:rsidP="00EA241E">
      <w:pPr>
        <w:jc w:val="center"/>
        <w:rPr>
          <w:rFonts w:ascii="Lato" w:hAnsi="Lato"/>
          <w:b/>
          <w:sz w:val="22"/>
          <w:szCs w:val="22"/>
        </w:rPr>
      </w:pPr>
    </w:p>
    <w:p w14:paraId="6BA1E89E" w14:textId="280036C6" w:rsidR="008060EB" w:rsidRPr="00EA241E" w:rsidRDefault="00A2124F" w:rsidP="00EA241E">
      <w:pPr>
        <w:jc w:val="center"/>
        <w:rPr>
          <w:rFonts w:ascii="Lato" w:hAnsi="Lato"/>
          <w:b/>
          <w:sz w:val="22"/>
          <w:szCs w:val="22"/>
        </w:rPr>
      </w:pPr>
      <w:r w:rsidRPr="00EA241E">
        <w:rPr>
          <w:rFonts w:ascii="Lato" w:hAnsi="Lato"/>
          <w:b/>
          <w:sz w:val="22"/>
          <w:szCs w:val="22"/>
        </w:rPr>
        <w:t>Aktenzeichen</w:t>
      </w:r>
      <w:r w:rsidR="008060EB" w:rsidRPr="00EA241E">
        <w:rPr>
          <w:rFonts w:ascii="Lato" w:hAnsi="Lato"/>
          <w:b/>
          <w:sz w:val="22"/>
          <w:szCs w:val="22"/>
        </w:rPr>
        <w:t xml:space="preserve">: </w:t>
      </w:r>
      <w:r w:rsidR="003E5D40">
        <w:rPr>
          <w:rFonts w:ascii="Lato" w:hAnsi="Lato"/>
          <w:b/>
          <w:sz w:val="22"/>
          <w:szCs w:val="22"/>
        </w:rPr>
        <w:t>370.00</w:t>
      </w:r>
      <w:r w:rsidR="00EA3B19">
        <w:rPr>
          <w:rFonts w:ascii="Lato" w:hAnsi="Lato"/>
          <w:b/>
          <w:sz w:val="22"/>
          <w:szCs w:val="22"/>
        </w:rPr>
        <w:t>1</w:t>
      </w:r>
      <w:r w:rsidR="00EF44D4">
        <w:rPr>
          <w:rFonts w:ascii="Lato" w:hAnsi="Lato"/>
          <w:b/>
          <w:sz w:val="22"/>
          <w:szCs w:val="22"/>
        </w:rPr>
        <w:t>1-12</w:t>
      </w:r>
      <w:r w:rsidR="003E5D40">
        <w:rPr>
          <w:rFonts w:ascii="Lato" w:hAnsi="Lato"/>
          <w:b/>
          <w:sz w:val="22"/>
          <w:szCs w:val="22"/>
        </w:rPr>
        <w:t>/2</w:t>
      </w:r>
      <w:r w:rsidR="00EA3B19">
        <w:rPr>
          <w:rFonts w:ascii="Lato" w:hAnsi="Lato"/>
          <w:b/>
          <w:sz w:val="22"/>
          <w:szCs w:val="22"/>
        </w:rPr>
        <w:t>2</w:t>
      </w:r>
      <w:r w:rsidR="003E5D40">
        <w:rPr>
          <w:rFonts w:ascii="Lato" w:hAnsi="Lato"/>
          <w:b/>
          <w:sz w:val="22"/>
          <w:szCs w:val="22"/>
        </w:rPr>
        <w:t>/1.6.2</w:t>
      </w:r>
    </w:p>
    <w:p w14:paraId="3D65DB87" w14:textId="77777777" w:rsidR="00156083" w:rsidRPr="00EA241E" w:rsidRDefault="004504E5" w:rsidP="004504E5">
      <w:pPr>
        <w:tabs>
          <w:tab w:val="left" w:pos="840"/>
          <w:tab w:val="center" w:pos="4536"/>
        </w:tabs>
        <w:rPr>
          <w:rFonts w:ascii="Lato" w:hAnsi="Lato"/>
          <w:b/>
          <w:vanish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ab/>
      </w:r>
      <w:r>
        <w:rPr>
          <w:rFonts w:ascii="Lato" w:hAnsi="Lato"/>
          <w:b/>
          <w:sz w:val="22"/>
          <w:szCs w:val="22"/>
        </w:rPr>
        <w:tab/>
      </w:r>
      <w:r>
        <w:rPr>
          <w:rFonts w:ascii="Lato" w:hAnsi="Lato"/>
          <w:b/>
          <w:sz w:val="22"/>
          <w:szCs w:val="22"/>
        </w:rPr>
        <w:tab/>
      </w:r>
      <w:r w:rsidR="00156083" w:rsidRPr="00EA241E">
        <w:rPr>
          <w:rFonts w:ascii="Lato" w:hAnsi="Lato"/>
          <w:b/>
          <w:vanish/>
          <w:sz w:val="22"/>
          <w:szCs w:val="22"/>
        </w:rPr>
        <w:t>Entwurf</w:t>
      </w:r>
    </w:p>
    <w:p w14:paraId="07A393B4" w14:textId="77777777" w:rsidR="00156083" w:rsidRPr="00EA241E" w:rsidRDefault="00156083" w:rsidP="00EA241E">
      <w:pPr>
        <w:rPr>
          <w:rFonts w:ascii="Lato" w:hAnsi="Lato"/>
          <w:b/>
          <w:vanish/>
          <w:sz w:val="22"/>
          <w:szCs w:val="22"/>
        </w:rPr>
      </w:pPr>
      <w:r w:rsidRPr="00EA241E">
        <w:rPr>
          <w:rFonts w:ascii="Lato" w:hAnsi="Lato"/>
          <w:b/>
          <w:vanish/>
          <w:sz w:val="22"/>
          <w:szCs w:val="22"/>
        </w:rPr>
        <w:t>1)</w:t>
      </w:r>
    </w:p>
    <w:p w14:paraId="296602B6" w14:textId="77777777" w:rsidR="008060EB" w:rsidRPr="00EA241E" w:rsidRDefault="004504E5" w:rsidP="004504E5">
      <w:pPr>
        <w:tabs>
          <w:tab w:val="left" w:pos="840"/>
          <w:tab w:val="center" w:pos="4536"/>
        </w:tabs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</w:p>
    <w:p w14:paraId="4982BAF0" w14:textId="77777777" w:rsidR="003A7592" w:rsidRPr="00EA241E" w:rsidRDefault="003A7592" w:rsidP="00EA241E">
      <w:pPr>
        <w:jc w:val="both"/>
        <w:rPr>
          <w:rFonts w:ascii="Lato" w:hAnsi="Lato"/>
          <w:sz w:val="22"/>
          <w:szCs w:val="22"/>
        </w:rPr>
      </w:pPr>
    </w:p>
    <w:p w14:paraId="374A5338" w14:textId="77777777" w:rsidR="00AA2B93" w:rsidRPr="00EA241E" w:rsidRDefault="007F2933" w:rsidP="00EA241E">
      <w:pPr>
        <w:jc w:val="both"/>
        <w:rPr>
          <w:rFonts w:ascii="Lato" w:hAnsi="Lato"/>
          <w:sz w:val="22"/>
          <w:szCs w:val="22"/>
        </w:rPr>
      </w:pPr>
      <w:r w:rsidRPr="00EA241E">
        <w:rPr>
          <w:rFonts w:ascii="Lato" w:hAnsi="Lato"/>
          <w:sz w:val="22"/>
          <w:szCs w:val="22"/>
        </w:rPr>
        <w:t xml:space="preserve">Auf </w:t>
      </w:r>
      <w:r w:rsidR="00AA2B93" w:rsidRPr="00EA241E">
        <w:rPr>
          <w:rFonts w:ascii="Lato" w:hAnsi="Lato"/>
          <w:sz w:val="22"/>
          <w:szCs w:val="22"/>
        </w:rPr>
        <w:t>Grundlage des §</w:t>
      </w:r>
      <w:r w:rsidR="004A1655" w:rsidRPr="00EA241E">
        <w:rPr>
          <w:rFonts w:ascii="Lato" w:hAnsi="Lato"/>
          <w:sz w:val="22"/>
          <w:szCs w:val="22"/>
        </w:rPr>
        <w:t xml:space="preserve"> 5 Abs. 2 </w:t>
      </w:r>
      <w:r w:rsidR="00AA2B93" w:rsidRPr="00EA241E">
        <w:rPr>
          <w:rFonts w:ascii="Lato" w:hAnsi="Lato"/>
          <w:sz w:val="22"/>
          <w:szCs w:val="22"/>
        </w:rPr>
        <w:t xml:space="preserve">des Gesetzes über die Umweltverträglichkeitsprüfung (UVPG) </w:t>
      </w:r>
      <w:r w:rsidR="00F46D92" w:rsidRPr="00EA241E">
        <w:rPr>
          <w:rFonts w:ascii="Lato" w:hAnsi="Lato"/>
          <w:sz w:val="22"/>
          <w:szCs w:val="22"/>
        </w:rPr>
        <w:t xml:space="preserve">wird </w:t>
      </w:r>
      <w:r w:rsidR="00AA2B93" w:rsidRPr="00EA241E">
        <w:rPr>
          <w:rFonts w:ascii="Lato" w:hAnsi="Lato"/>
          <w:sz w:val="22"/>
          <w:szCs w:val="22"/>
        </w:rPr>
        <w:t>öffentlich bekannt gegeben:</w:t>
      </w:r>
    </w:p>
    <w:p w14:paraId="39675081" w14:textId="77777777" w:rsidR="008060EB" w:rsidRPr="00EA241E" w:rsidRDefault="008060EB" w:rsidP="00EA241E">
      <w:pPr>
        <w:tabs>
          <w:tab w:val="left" w:pos="0"/>
        </w:tabs>
        <w:jc w:val="both"/>
        <w:rPr>
          <w:rFonts w:ascii="Lato" w:hAnsi="Lato"/>
          <w:bCs/>
          <w:sz w:val="22"/>
          <w:szCs w:val="22"/>
        </w:rPr>
      </w:pPr>
    </w:p>
    <w:p w14:paraId="4B883171" w14:textId="361B81A5" w:rsidR="00D80B40" w:rsidRPr="00EA241E" w:rsidRDefault="00FC0532" w:rsidP="00EA241E">
      <w:pPr>
        <w:ind w:right="-48"/>
        <w:jc w:val="both"/>
        <w:rPr>
          <w:rFonts w:ascii="Lato" w:hAnsi="Lato"/>
          <w:bCs/>
          <w:sz w:val="22"/>
          <w:szCs w:val="22"/>
        </w:rPr>
      </w:pPr>
      <w:r w:rsidRPr="00B25C28">
        <w:rPr>
          <w:rFonts w:ascii="Lato" w:hAnsi="Lato"/>
          <w:bCs/>
          <w:sz w:val="22"/>
          <w:szCs w:val="22"/>
        </w:rPr>
        <w:t xml:space="preserve">Die </w:t>
      </w:r>
      <w:r w:rsidR="00EF44D4">
        <w:rPr>
          <w:rFonts w:ascii="Lato" w:hAnsi="Lato"/>
          <w:bCs/>
          <w:sz w:val="22"/>
          <w:szCs w:val="22"/>
        </w:rPr>
        <w:t xml:space="preserve">NEW Re </w:t>
      </w:r>
      <w:r w:rsidR="003A0D58">
        <w:rPr>
          <w:rFonts w:ascii="Lato" w:hAnsi="Lato"/>
          <w:bCs/>
          <w:sz w:val="22"/>
          <w:szCs w:val="22"/>
        </w:rPr>
        <w:t>GmbH</w:t>
      </w:r>
      <w:r w:rsidR="00EA3B19">
        <w:rPr>
          <w:rFonts w:ascii="Lato" w:hAnsi="Lato"/>
          <w:bCs/>
          <w:sz w:val="22"/>
          <w:szCs w:val="22"/>
        </w:rPr>
        <w:t xml:space="preserve">, </w:t>
      </w:r>
      <w:r w:rsidR="00EF44D4">
        <w:rPr>
          <w:rFonts w:ascii="Lato" w:hAnsi="Lato"/>
          <w:bCs/>
          <w:sz w:val="22"/>
          <w:szCs w:val="22"/>
        </w:rPr>
        <w:t>Odenkirchener Straße</w:t>
      </w:r>
      <w:r w:rsidR="003A0D58">
        <w:rPr>
          <w:rFonts w:ascii="Lato" w:hAnsi="Lato"/>
          <w:bCs/>
          <w:sz w:val="22"/>
          <w:szCs w:val="22"/>
        </w:rPr>
        <w:t xml:space="preserve"> </w:t>
      </w:r>
      <w:r w:rsidR="00EF44D4">
        <w:rPr>
          <w:rFonts w:ascii="Lato" w:hAnsi="Lato"/>
          <w:bCs/>
          <w:sz w:val="22"/>
          <w:szCs w:val="22"/>
        </w:rPr>
        <w:t>201</w:t>
      </w:r>
      <w:r w:rsidR="00EA3B19">
        <w:rPr>
          <w:rFonts w:ascii="Lato" w:hAnsi="Lato"/>
          <w:bCs/>
          <w:sz w:val="22"/>
          <w:szCs w:val="22"/>
        </w:rPr>
        <w:t xml:space="preserve">, </w:t>
      </w:r>
      <w:r w:rsidR="00EF44D4">
        <w:rPr>
          <w:rFonts w:ascii="Lato" w:hAnsi="Lato"/>
          <w:bCs/>
          <w:sz w:val="22"/>
          <w:szCs w:val="22"/>
        </w:rPr>
        <w:t>41236</w:t>
      </w:r>
      <w:r w:rsidR="00EA3B19">
        <w:rPr>
          <w:rFonts w:ascii="Lato" w:hAnsi="Lato"/>
          <w:bCs/>
          <w:sz w:val="22"/>
          <w:szCs w:val="22"/>
        </w:rPr>
        <w:t xml:space="preserve"> </w:t>
      </w:r>
      <w:r w:rsidR="00EF44D4">
        <w:rPr>
          <w:rFonts w:ascii="Lato" w:hAnsi="Lato"/>
          <w:bCs/>
          <w:sz w:val="22"/>
          <w:szCs w:val="22"/>
        </w:rPr>
        <w:t>Mönchengladbach</w:t>
      </w:r>
      <w:r w:rsidR="008060EB" w:rsidRPr="00B25C28">
        <w:rPr>
          <w:rFonts w:ascii="Lato" w:hAnsi="Lato"/>
          <w:bCs/>
          <w:sz w:val="22"/>
          <w:szCs w:val="22"/>
        </w:rPr>
        <w:t xml:space="preserve">, </w:t>
      </w:r>
      <w:r w:rsidR="00EA3B19" w:rsidRPr="00EA3B19">
        <w:rPr>
          <w:rFonts w:ascii="Lato" w:hAnsi="Lato"/>
          <w:sz w:val="22"/>
          <w:szCs w:val="22"/>
        </w:rPr>
        <w:t xml:space="preserve">beantragt ein freiwilliges Änderungsgenehmigungsverfahren nach § 16 </w:t>
      </w:r>
      <w:r w:rsidR="00716C7B">
        <w:rPr>
          <w:rFonts w:ascii="Lato" w:hAnsi="Lato"/>
          <w:sz w:val="22"/>
          <w:szCs w:val="22"/>
        </w:rPr>
        <w:t xml:space="preserve">Abs. 4 </w:t>
      </w:r>
      <w:r w:rsidR="00EA3B19" w:rsidRPr="00EA3B19">
        <w:rPr>
          <w:rFonts w:ascii="Lato" w:hAnsi="Lato"/>
          <w:sz w:val="22"/>
          <w:szCs w:val="22"/>
        </w:rPr>
        <w:t xml:space="preserve">des Bundes-Immissionsschutzgesetzes (BImSchG) ihrer Genehmigung zum Betrieb </w:t>
      </w:r>
      <w:r w:rsidR="00EF44D4">
        <w:rPr>
          <w:rFonts w:ascii="Lato" w:hAnsi="Lato"/>
          <w:sz w:val="22"/>
          <w:szCs w:val="22"/>
        </w:rPr>
        <w:t>zweier</w:t>
      </w:r>
      <w:r w:rsidR="00EA3B19" w:rsidRPr="00EA3B19">
        <w:rPr>
          <w:rFonts w:ascii="Lato" w:hAnsi="Lato"/>
          <w:sz w:val="22"/>
          <w:szCs w:val="22"/>
        </w:rPr>
        <w:t xml:space="preserve"> Windenergieanlage</w:t>
      </w:r>
      <w:r w:rsidR="00EF44D4">
        <w:rPr>
          <w:rFonts w:ascii="Lato" w:hAnsi="Lato"/>
          <w:sz w:val="22"/>
          <w:szCs w:val="22"/>
        </w:rPr>
        <w:t>n</w:t>
      </w:r>
      <w:r w:rsidR="00EA3B19" w:rsidRPr="00EA3B19">
        <w:rPr>
          <w:rFonts w:ascii="Lato" w:hAnsi="Lato"/>
          <w:sz w:val="22"/>
          <w:szCs w:val="22"/>
        </w:rPr>
        <w:t xml:space="preserve"> WEA</w:t>
      </w:r>
      <w:r w:rsidR="00EA3B19">
        <w:rPr>
          <w:rFonts w:ascii="Lato" w:hAnsi="Lato"/>
          <w:sz w:val="22"/>
          <w:szCs w:val="22"/>
        </w:rPr>
        <w:t xml:space="preserve"> </w:t>
      </w:r>
      <w:r w:rsidR="00EF44D4">
        <w:rPr>
          <w:rFonts w:ascii="Lato" w:hAnsi="Lato"/>
          <w:sz w:val="22"/>
          <w:szCs w:val="22"/>
        </w:rPr>
        <w:t>1 und WEA 2</w:t>
      </w:r>
      <w:r w:rsidR="00EA3B19" w:rsidRPr="00EA3B19">
        <w:rPr>
          <w:rFonts w:ascii="Lato" w:hAnsi="Lato"/>
          <w:sz w:val="22"/>
          <w:szCs w:val="22"/>
        </w:rPr>
        <w:t xml:space="preserve"> des Typs </w:t>
      </w:r>
      <w:proofErr w:type="spellStart"/>
      <w:r w:rsidR="003A0D58">
        <w:rPr>
          <w:rFonts w:ascii="Lato" w:hAnsi="Lato"/>
          <w:sz w:val="22"/>
          <w:szCs w:val="22"/>
        </w:rPr>
        <w:t>ReP</w:t>
      </w:r>
      <w:r w:rsidR="00EA3B19" w:rsidRPr="00EA3B19">
        <w:rPr>
          <w:rFonts w:ascii="Lato" w:hAnsi="Lato"/>
          <w:sz w:val="22"/>
          <w:szCs w:val="22"/>
        </w:rPr>
        <w:t>ower</w:t>
      </w:r>
      <w:proofErr w:type="spellEnd"/>
      <w:r w:rsidR="00EA3B19" w:rsidRPr="00EA3B19">
        <w:rPr>
          <w:rFonts w:ascii="Lato" w:hAnsi="Lato"/>
          <w:sz w:val="22"/>
          <w:szCs w:val="22"/>
        </w:rPr>
        <w:t xml:space="preserve"> </w:t>
      </w:r>
      <w:r w:rsidR="003A0D58">
        <w:rPr>
          <w:rFonts w:ascii="Lato" w:hAnsi="Lato"/>
          <w:sz w:val="22"/>
          <w:szCs w:val="22"/>
        </w:rPr>
        <w:t>MM92, 2.050 KW</w:t>
      </w:r>
      <w:r w:rsidR="00EA3B19" w:rsidRPr="00EA3B19">
        <w:rPr>
          <w:rFonts w:ascii="Lato" w:hAnsi="Lato"/>
          <w:sz w:val="22"/>
          <w:szCs w:val="22"/>
        </w:rPr>
        <w:t xml:space="preserve"> </w:t>
      </w:r>
      <w:r w:rsidR="003E5D40" w:rsidRPr="00B25C28">
        <w:rPr>
          <w:rFonts w:ascii="Lato" w:hAnsi="Lato"/>
          <w:sz w:val="22"/>
          <w:szCs w:val="22"/>
        </w:rPr>
        <w:t>mit 1</w:t>
      </w:r>
      <w:r w:rsidR="00716C7B">
        <w:rPr>
          <w:rFonts w:ascii="Lato" w:hAnsi="Lato"/>
          <w:sz w:val="22"/>
          <w:szCs w:val="22"/>
        </w:rPr>
        <w:t>00</w:t>
      </w:r>
      <w:r w:rsidR="003E5D40" w:rsidRPr="00B25C28">
        <w:rPr>
          <w:rFonts w:ascii="Lato" w:hAnsi="Lato"/>
          <w:sz w:val="22"/>
          <w:szCs w:val="22"/>
        </w:rPr>
        <w:t xml:space="preserve"> m Nabenhöhe und einem Rotordurchmesser von </w:t>
      </w:r>
      <w:r w:rsidR="00716C7B">
        <w:rPr>
          <w:rFonts w:ascii="Lato" w:hAnsi="Lato"/>
          <w:sz w:val="22"/>
          <w:szCs w:val="22"/>
        </w:rPr>
        <w:t>92,5</w:t>
      </w:r>
      <w:r w:rsidR="003E5D40" w:rsidRPr="00B25C28">
        <w:rPr>
          <w:rFonts w:ascii="Lato" w:hAnsi="Lato"/>
          <w:sz w:val="22"/>
          <w:szCs w:val="22"/>
        </w:rPr>
        <w:t xml:space="preserve"> m </w:t>
      </w:r>
      <w:r w:rsidR="00D80B40" w:rsidRPr="00B25C28">
        <w:rPr>
          <w:rFonts w:ascii="Lato" w:hAnsi="Lato"/>
          <w:bCs/>
          <w:sz w:val="22"/>
          <w:szCs w:val="22"/>
        </w:rPr>
        <w:t xml:space="preserve">gemäß Ziffer </w:t>
      </w:r>
      <w:r w:rsidR="00DC17A4" w:rsidRPr="00B25C28">
        <w:rPr>
          <w:rFonts w:ascii="Lato" w:hAnsi="Lato"/>
          <w:bCs/>
          <w:sz w:val="22"/>
          <w:szCs w:val="22"/>
        </w:rPr>
        <w:t>1.6.2</w:t>
      </w:r>
      <w:r w:rsidR="006050D9" w:rsidRPr="00B25C28">
        <w:rPr>
          <w:rFonts w:ascii="Lato" w:hAnsi="Lato"/>
          <w:bCs/>
          <w:sz w:val="22"/>
          <w:szCs w:val="22"/>
        </w:rPr>
        <w:t xml:space="preserve"> </w:t>
      </w:r>
      <w:r w:rsidR="00D80B40" w:rsidRPr="00B25C28">
        <w:rPr>
          <w:rFonts w:ascii="Lato" w:hAnsi="Lato"/>
          <w:sz w:val="22"/>
          <w:szCs w:val="22"/>
        </w:rPr>
        <w:t xml:space="preserve">der </w:t>
      </w:r>
      <w:r w:rsidR="00B27EB8" w:rsidRPr="00B25C28">
        <w:rPr>
          <w:rFonts w:ascii="Lato" w:hAnsi="Lato"/>
          <w:sz w:val="22"/>
          <w:szCs w:val="22"/>
        </w:rPr>
        <w:t xml:space="preserve">Vierten </w:t>
      </w:r>
      <w:r w:rsidR="00D80B40" w:rsidRPr="00B25C28">
        <w:rPr>
          <w:rFonts w:ascii="Lato" w:hAnsi="Lato"/>
          <w:sz w:val="22"/>
          <w:szCs w:val="22"/>
        </w:rPr>
        <w:t>Verordnung</w:t>
      </w:r>
      <w:r w:rsidR="00B27EB8" w:rsidRPr="00B25C28">
        <w:rPr>
          <w:rFonts w:ascii="Lato" w:hAnsi="Lato"/>
          <w:sz w:val="22"/>
          <w:szCs w:val="22"/>
        </w:rPr>
        <w:t xml:space="preserve"> zur Durchführung des Bundes-Immissionsschutzgesetzes – Verordnung </w:t>
      </w:r>
      <w:r w:rsidR="00D80B40" w:rsidRPr="00B25C28">
        <w:rPr>
          <w:rFonts w:ascii="Lato" w:hAnsi="Lato"/>
          <w:sz w:val="22"/>
          <w:szCs w:val="22"/>
        </w:rPr>
        <w:t>über genehmigungsbedürftige Anlagen</w:t>
      </w:r>
      <w:r w:rsidR="00B27EB8" w:rsidRPr="00B25C28">
        <w:rPr>
          <w:rFonts w:ascii="Lato" w:hAnsi="Lato"/>
          <w:sz w:val="22"/>
          <w:szCs w:val="22"/>
        </w:rPr>
        <w:t xml:space="preserve"> -</w:t>
      </w:r>
      <w:r w:rsidR="00D80B40" w:rsidRPr="00B25C28">
        <w:rPr>
          <w:rFonts w:ascii="Lato" w:hAnsi="Lato"/>
          <w:sz w:val="22"/>
          <w:szCs w:val="22"/>
        </w:rPr>
        <w:t xml:space="preserve"> (4. BImSchV) </w:t>
      </w:r>
      <w:r w:rsidR="00DC17A4" w:rsidRPr="00B25C28">
        <w:rPr>
          <w:rFonts w:ascii="Lato" w:hAnsi="Lato"/>
          <w:sz w:val="22"/>
          <w:szCs w:val="22"/>
        </w:rPr>
        <w:t>innerhalb einer Vorrangzone in Geilenkirchen-</w:t>
      </w:r>
      <w:proofErr w:type="spellStart"/>
      <w:r w:rsidR="003A0D58">
        <w:rPr>
          <w:rFonts w:ascii="Lato" w:hAnsi="Lato"/>
          <w:sz w:val="22"/>
          <w:szCs w:val="22"/>
        </w:rPr>
        <w:t>Tripsrath</w:t>
      </w:r>
      <w:proofErr w:type="spellEnd"/>
      <w:r w:rsidR="00DC17A4" w:rsidRPr="00B25C28">
        <w:rPr>
          <w:rFonts w:ascii="Lato" w:hAnsi="Lato"/>
          <w:bCs/>
          <w:sz w:val="22"/>
          <w:szCs w:val="22"/>
        </w:rPr>
        <w:t xml:space="preserve"> </w:t>
      </w:r>
      <w:r w:rsidR="00D013BA" w:rsidRPr="00B25C28">
        <w:rPr>
          <w:rFonts w:ascii="Lato" w:hAnsi="Lato"/>
          <w:bCs/>
          <w:sz w:val="22"/>
          <w:szCs w:val="22"/>
        </w:rPr>
        <w:t>auf de</w:t>
      </w:r>
      <w:r w:rsidR="00B25C28" w:rsidRPr="00B25C28">
        <w:rPr>
          <w:rFonts w:ascii="Lato" w:hAnsi="Lato"/>
          <w:bCs/>
          <w:sz w:val="22"/>
          <w:szCs w:val="22"/>
        </w:rPr>
        <w:t>n</w:t>
      </w:r>
      <w:r w:rsidR="00D013BA" w:rsidRPr="00B25C28">
        <w:rPr>
          <w:rFonts w:ascii="Lato" w:hAnsi="Lato"/>
          <w:bCs/>
          <w:sz w:val="22"/>
          <w:szCs w:val="22"/>
        </w:rPr>
        <w:t xml:space="preserve"> Grundstück</w:t>
      </w:r>
      <w:r w:rsidR="00B25C28" w:rsidRPr="00B25C28">
        <w:rPr>
          <w:rFonts w:ascii="Lato" w:hAnsi="Lato"/>
          <w:bCs/>
          <w:sz w:val="22"/>
          <w:szCs w:val="22"/>
        </w:rPr>
        <w:t>en</w:t>
      </w:r>
      <w:r w:rsidR="00D013BA" w:rsidRPr="00B25C28">
        <w:rPr>
          <w:rFonts w:ascii="Lato" w:hAnsi="Lato"/>
          <w:bCs/>
          <w:sz w:val="22"/>
          <w:szCs w:val="22"/>
        </w:rPr>
        <w:t xml:space="preserve"> </w:t>
      </w:r>
      <w:r w:rsidR="00D80B40" w:rsidRPr="00B25C28">
        <w:rPr>
          <w:rFonts w:ascii="Lato" w:hAnsi="Lato"/>
          <w:bCs/>
          <w:sz w:val="22"/>
          <w:szCs w:val="22"/>
        </w:rPr>
        <w:t xml:space="preserve">Gemarkung </w:t>
      </w:r>
      <w:r w:rsidR="003A0D58">
        <w:rPr>
          <w:rFonts w:ascii="Lato" w:hAnsi="Lato"/>
          <w:bCs/>
          <w:sz w:val="22"/>
          <w:szCs w:val="22"/>
        </w:rPr>
        <w:t>Geilenkirchen</w:t>
      </w:r>
      <w:r w:rsidR="003E033D" w:rsidRPr="00B25C28">
        <w:rPr>
          <w:rFonts w:ascii="Lato" w:hAnsi="Lato"/>
          <w:bCs/>
          <w:sz w:val="22"/>
          <w:szCs w:val="22"/>
        </w:rPr>
        <w:t>,</w:t>
      </w:r>
      <w:r w:rsidR="00D80B40" w:rsidRPr="00B25C28">
        <w:rPr>
          <w:rFonts w:ascii="Lato" w:hAnsi="Lato"/>
          <w:bCs/>
          <w:sz w:val="22"/>
          <w:szCs w:val="22"/>
        </w:rPr>
        <w:t xml:space="preserve"> Flur </w:t>
      </w:r>
      <w:r w:rsidR="003A0D58">
        <w:rPr>
          <w:rFonts w:ascii="Lato" w:hAnsi="Lato"/>
          <w:bCs/>
          <w:sz w:val="22"/>
          <w:szCs w:val="22"/>
        </w:rPr>
        <w:t>9</w:t>
      </w:r>
      <w:r w:rsidR="000B67FD" w:rsidRPr="00B25C28">
        <w:rPr>
          <w:rFonts w:ascii="Lato" w:hAnsi="Lato"/>
          <w:bCs/>
          <w:sz w:val="22"/>
          <w:szCs w:val="22"/>
        </w:rPr>
        <w:t>,</w:t>
      </w:r>
      <w:r w:rsidR="00D80B40" w:rsidRPr="00B25C28">
        <w:rPr>
          <w:rFonts w:ascii="Lato" w:hAnsi="Lato"/>
          <w:bCs/>
          <w:sz w:val="22"/>
          <w:szCs w:val="22"/>
        </w:rPr>
        <w:t xml:space="preserve"> Flurstück</w:t>
      </w:r>
      <w:r w:rsidR="00B25C28" w:rsidRPr="00B25C28">
        <w:rPr>
          <w:rFonts w:ascii="Lato" w:hAnsi="Lato"/>
          <w:bCs/>
          <w:sz w:val="22"/>
          <w:szCs w:val="22"/>
        </w:rPr>
        <w:t>e</w:t>
      </w:r>
      <w:r w:rsidR="003E033D" w:rsidRPr="00B25C28">
        <w:rPr>
          <w:rFonts w:ascii="Lato" w:hAnsi="Lato"/>
          <w:bCs/>
          <w:sz w:val="22"/>
          <w:szCs w:val="22"/>
        </w:rPr>
        <w:t xml:space="preserve"> </w:t>
      </w:r>
      <w:r w:rsidR="00EF44D4">
        <w:rPr>
          <w:rFonts w:ascii="Lato" w:hAnsi="Lato"/>
          <w:bCs/>
          <w:sz w:val="22"/>
          <w:szCs w:val="22"/>
        </w:rPr>
        <w:t>127, 1, 148</w:t>
      </w:r>
      <w:r w:rsidR="00EA3B19">
        <w:rPr>
          <w:rFonts w:ascii="Lato" w:hAnsi="Lato"/>
          <w:bCs/>
          <w:sz w:val="22"/>
          <w:szCs w:val="22"/>
        </w:rPr>
        <w:t xml:space="preserve"> und </w:t>
      </w:r>
      <w:r w:rsidR="003A0D58">
        <w:rPr>
          <w:rFonts w:ascii="Lato" w:hAnsi="Lato"/>
          <w:bCs/>
          <w:sz w:val="22"/>
          <w:szCs w:val="22"/>
        </w:rPr>
        <w:t>1</w:t>
      </w:r>
      <w:r w:rsidR="00EF44D4">
        <w:rPr>
          <w:rFonts w:ascii="Lato" w:hAnsi="Lato"/>
          <w:bCs/>
          <w:sz w:val="22"/>
          <w:szCs w:val="22"/>
        </w:rPr>
        <w:t>49</w:t>
      </w:r>
      <w:r w:rsidR="00D80B40" w:rsidRPr="00B25C28">
        <w:rPr>
          <w:rFonts w:ascii="Lato" w:hAnsi="Lato"/>
          <w:bCs/>
          <w:sz w:val="22"/>
          <w:szCs w:val="22"/>
        </w:rPr>
        <w:t>.</w:t>
      </w:r>
    </w:p>
    <w:p w14:paraId="42DD87F4" w14:textId="77777777" w:rsidR="00C73054" w:rsidRDefault="00C73054" w:rsidP="00EA241E">
      <w:pPr>
        <w:jc w:val="both"/>
        <w:rPr>
          <w:rFonts w:ascii="Lato" w:hAnsi="Lato"/>
          <w:sz w:val="22"/>
          <w:szCs w:val="22"/>
        </w:rPr>
      </w:pPr>
    </w:p>
    <w:p w14:paraId="47B5758E" w14:textId="154A50E4" w:rsidR="00C73054" w:rsidRPr="00EA241E" w:rsidRDefault="00C73054" w:rsidP="00C73054">
      <w:pPr>
        <w:jc w:val="both"/>
        <w:rPr>
          <w:rFonts w:ascii="Lato" w:hAnsi="Lato"/>
          <w:sz w:val="22"/>
          <w:szCs w:val="22"/>
        </w:rPr>
      </w:pPr>
      <w:r w:rsidRPr="00C73054">
        <w:rPr>
          <w:rFonts w:ascii="Lato" w:hAnsi="Lato"/>
          <w:sz w:val="22"/>
          <w:szCs w:val="22"/>
        </w:rPr>
        <w:t xml:space="preserve">Das Vorhaben bildet gemeinsam mit </w:t>
      </w:r>
      <w:r w:rsidR="00FC4B38">
        <w:rPr>
          <w:rFonts w:ascii="Lato" w:hAnsi="Lato"/>
          <w:sz w:val="22"/>
          <w:szCs w:val="22"/>
        </w:rPr>
        <w:t>1</w:t>
      </w:r>
      <w:r w:rsidR="00EF44D4">
        <w:rPr>
          <w:rFonts w:ascii="Lato" w:hAnsi="Lato"/>
          <w:sz w:val="22"/>
          <w:szCs w:val="22"/>
        </w:rPr>
        <w:t>7</w:t>
      </w:r>
      <w:r w:rsidRPr="00C73054">
        <w:rPr>
          <w:rFonts w:ascii="Lato" w:hAnsi="Lato"/>
          <w:sz w:val="22"/>
          <w:szCs w:val="22"/>
        </w:rPr>
        <w:t xml:space="preserve"> weiteren Windenergieanlagen eine </w:t>
      </w:r>
      <w:proofErr w:type="spellStart"/>
      <w:r w:rsidRPr="00C73054">
        <w:rPr>
          <w:rFonts w:ascii="Lato" w:hAnsi="Lato"/>
          <w:sz w:val="22"/>
          <w:szCs w:val="22"/>
        </w:rPr>
        <w:t>Windfarm</w:t>
      </w:r>
      <w:proofErr w:type="spellEnd"/>
      <w:r w:rsidRPr="00C73054">
        <w:rPr>
          <w:rFonts w:ascii="Lato" w:hAnsi="Lato"/>
          <w:sz w:val="22"/>
          <w:szCs w:val="22"/>
        </w:rPr>
        <w:t xml:space="preserve"> im Sinne des UVPG und fällt somit unter Nr. 1.6.</w:t>
      </w:r>
      <w:r w:rsidR="00FC4B38">
        <w:rPr>
          <w:rFonts w:ascii="Lato" w:hAnsi="Lato"/>
          <w:sz w:val="22"/>
          <w:szCs w:val="22"/>
        </w:rPr>
        <w:t>2</w:t>
      </w:r>
      <w:r w:rsidRPr="00C73054">
        <w:rPr>
          <w:rFonts w:ascii="Lato" w:hAnsi="Lato"/>
          <w:sz w:val="22"/>
          <w:szCs w:val="22"/>
        </w:rPr>
        <w:t xml:space="preserve"> </w:t>
      </w:r>
      <w:r w:rsidR="00FC4B38">
        <w:rPr>
          <w:rFonts w:ascii="Lato" w:hAnsi="Lato"/>
          <w:sz w:val="22"/>
          <w:szCs w:val="22"/>
        </w:rPr>
        <w:t>–</w:t>
      </w:r>
      <w:r w:rsidRPr="00C73054">
        <w:rPr>
          <w:rFonts w:ascii="Lato" w:hAnsi="Lato"/>
          <w:sz w:val="22"/>
          <w:szCs w:val="22"/>
        </w:rPr>
        <w:t xml:space="preserve"> </w:t>
      </w:r>
      <w:r w:rsidR="00FC4B38">
        <w:rPr>
          <w:rFonts w:ascii="Lato" w:hAnsi="Lato"/>
          <w:sz w:val="22"/>
          <w:szCs w:val="22"/>
        </w:rPr>
        <w:t xml:space="preserve">6 bis weniger als </w:t>
      </w:r>
      <w:r w:rsidRPr="00C73054">
        <w:rPr>
          <w:rFonts w:ascii="Lato" w:hAnsi="Lato"/>
          <w:sz w:val="22"/>
          <w:szCs w:val="22"/>
        </w:rPr>
        <w:t>20 Windkraftanlagen - Spalte 2 „</w:t>
      </w:r>
      <w:r w:rsidR="00FC4B38">
        <w:rPr>
          <w:rFonts w:ascii="Lato" w:hAnsi="Lato"/>
          <w:sz w:val="22"/>
          <w:szCs w:val="22"/>
        </w:rPr>
        <w:t>A</w:t>
      </w:r>
      <w:r w:rsidRPr="00C73054">
        <w:rPr>
          <w:rFonts w:ascii="Lato" w:hAnsi="Lato"/>
          <w:sz w:val="22"/>
          <w:szCs w:val="22"/>
        </w:rPr>
        <w:t xml:space="preserve">“ </w:t>
      </w:r>
      <w:r w:rsidR="00DC17A4">
        <w:rPr>
          <w:rFonts w:ascii="Lato" w:hAnsi="Lato"/>
          <w:sz w:val="22"/>
          <w:szCs w:val="22"/>
        </w:rPr>
        <w:t>der Anlage 1 UVPG</w:t>
      </w:r>
      <w:r w:rsidR="00FC4B38">
        <w:rPr>
          <w:rFonts w:ascii="Lato" w:hAnsi="Lato"/>
          <w:sz w:val="22"/>
          <w:szCs w:val="22"/>
        </w:rPr>
        <w:t>.</w:t>
      </w:r>
      <w:r w:rsidRPr="00C73054">
        <w:rPr>
          <w:rFonts w:ascii="Lato" w:hAnsi="Lato"/>
          <w:sz w:val="22"/>
          <w:szCs w:val="22"/>
        </w:rPr>
        <w:t xml:space="preserve"> </w:t>
      </w:r>
      <w:r w:rsidR="00DC17A4">
        <w:rPr>
          <w:rFonts w:ascii="Lato" w:hAnsi="Lato"/>
          <w:sz w:val="22"/>
          <w:szCs w:val="22"/>
        </w:rPr>
        <w:t>F</w:t>
      </w:r>
      <w:r w:rsidRPr="00C73054">
        <w:rPr>
          <w:rFonts w:ascii="Lato" w:hAnsi="Lato"/>
          <w:sz w:val="22"/>
          <w:szCs w:val="22"/>
        </w:rPr>
        <w:t xml:space="preserve">ür </w:t>
      </w:r>
      <w:r w:rsidR="00FC4B38">
        <w:rPr>
          <w:rFonts w:ascii="Lato" w:hAnsi="Lato"/>
          <w:sz w:val="22"/>
          <w:szCs w:val="22"/>
        </w:rPr>
        <w:t>eine der</w:t>
      </w:r>
      <w:r w:rsidRPr="00C73054">
        <w:rPr>
          <w:rFonts w:ascii="Lato" w:hAnsi="Lato"/>
          <w:sz w:val="22"/>
          <w:szCs w:val="22"/>
        </w:rPr>
        <w:t xml:space="preserve"> bestehenden Windenergieanlagen</w:t>
      </w:r>
      <w:r w:rsidR="00DC17A4">
        <w:rPr>
          <w:rFonts w:ascii="Lato" w:hAnsi="Lato"/>
          <w:sz w:val="22"/>
          <w:szCs w:val="22"/>
        </w:rPr>
        <w:t xml:space="preserve"> wurde</w:t>
      </w:r>
      <w:r w:rsidRPr="00C73054">
        <w:rPr>
          <w:rFonts w:ascii="Lato" w:hAnsi="Lato"/>
          <w:sz w:val="22"/>
          <w:szCs w:val="22"/>
        </w:rPr>
        <w:t xml:space="preserve"> </w:t>
      </w:r>
      <w:r w:rsidR="00160059">
        <w:rPr>
          <w:rFonts w:ascii="Lato" w:hAnsi="Lato"/>
          <w:sz w:val="22"/>
          <w:szCs w:val="22"/>
        </w:rPr>
        <w:t xml:space="preserve">jedoch </w:t>
      </w:r>
      <w:r w:rsidRPr="00C73054">
        <w:rPr>
          <w:rFonts w:ascii="Lato" w:hAnsi="Lato"/>
          <w:sz w:val="22"/>
          <w:szCs w:val="22"/>
        </w:rPr>
        <w:t>bereits im Jahre 201</w:t>
      </w:r>
      <w:r w:rsidR="00FC4B38">
        <w:rPr>
          <w:rFonts w:ascii="Lato" w:hAnsi="Lato"/>
          <w:sz w:val="22"/>
          <w:szCs w:val="22"/>
        </w:rPr>
        <w:t>5</w:t>
      </w:r>
      <w:r w:rsidRPr="00C73054">
        <w:rPr>
          <w:rFonts w:ascii="Lato" w:hAnsi="Lato"/>
          <w:sz w:val="22"/>
          <w:szCs w:val="22"/>
        </w:rPr>
        <w:t xml:space="preserve"> eine Umweltverträglichkeitsprüfung durchgeführt</w:t>
      </w:r>
      <w:r w:rsidR="00DC17A4">
        <w:rPr>
          <w:rFonts w:ascii="Lato" w:hAnsi="Lato"/>
          <w:sz w:val="22"/>
          <w:szCs w:val="22"/>
        </w:rPr>
        <w:t xml:space="preserve">. Deshalb wird im Rahmen einer allgemeinen Vorprüfung gemäß § 9 Abs. 1 S. 1 Nr. 2 </w:t>
      </w:r>
      <w:r w:rsidR="00E415DD">
        <w:rPr>
          <w:rFonts w:ascii="Lato" w:hAnsi="Lato"/>
          <w:sz w:val="22"/>
          <w:szCs w:val="22"/>
        </w:rPr>
        <w:t xml:space="preserve">i. V. m. § 7 Abs. 1 </w:t>
      </w:r>
      <w:r w:rsidR="00DC17A4">
        <w:rPr>
          <w:rFonts w:ascii="Lato" w:hAnsi="Lato"/>
          <w:sz w:val="22"/>
          <w:szCs w:val="22"/>
        </w:rPr>
        <w:t>UVPG geprüft</w:t>
      </w:r>
      <w:r w:rsidRPr="00C73054">
        <w:rPr>
          <w:rFonts w:ascii="Lato" w:hAnsi="Lato"/>
          <w:sz w:val="22"/>
          <w:szCs w:val="22"/>
        </w:rPr>
        <w:t xml:space="preserve">, ob das beantragte Vorhaben zusätzliche oder andere erhebliche nachteilige Umweltauswirkungen </w:t>
      </w:r>
      <w:r w:rsidR="00DC17A4" w:rsidRPr="00EA241E">
        <w:rPr>
          <w:rFonts w:ascii="Lato" w:hAnsi="Lato"/>
          <w:sz w:val="22"/>
          <w:szCs w:val="22"/>
        </w:rPr>
        <w:t>auf die in § 2 Abs. 1 UVPG genannten Schutzgüter haben kann</w:t>
      </w:r>
      <w:r w:rsidRPr="00C73054">
        <w:rPr>
          <w:rFonts w:ascii="Lato" w:hAnsi="Lato"/>
          <w:sz w:val="22"/>
          <w:szCs w:val="22"/>
        </w:rPr>
        <w:t>.</w:t>
      </w:r>
    </w:p>
    <w:p w14:paraId="176BA13B" w14:textId="77777777" w:rsidR="00531ADC" w:rsidRPr="00EA241E" w:rsidRDefault="00531ADC" w:rsidP="00EA241E">
      <w:pPr>
        <w:jc w:val="both"/>
        <w:rPr>
          <w:rFonts w:ascii="Lato" w:hAnsi="Lato"/>
          <w:sz w:val="22"/>
          <w:szCs w:val="22"/>
        </w:rPr>
      </w:pPr>
    </w:p>
    <w:p w14:paraId="12AAA08E" w14:textId="4785B2ED" w:rsidR="00EA3B19" w:rsidRPr="00EA3B19" w:rsidRDefault="00EA3B19" w:rsidP="00EA3B19">
      <w:pPr>
        <w:rPr>
          <w:rFonts w:ascii="Lato" w:hAnsi="Lato"/>
          <w:sz w:val="22"/>
          <w:szCs w:val="22"/>
        </w:rPr>
      </w:pPr>
      <w:r w:rsidRPr="00EA3B19">
        <w:rPr>
          <w:rFonts w:ascii="Lato" w:hAnsi="Lato"/>
          <w:sz w:val="22"/>
          <w:szCs w:val="22"/>
        </w:rPr>
        <w:t>Die Änderung der Anlage</w:t>
      </w:r>
      <w:r w:rsidR="009D39B5">
        <w:rPr>
          <w:rFonts w:ascii="Lato" w:hAnsi="Lato"/>
          <w:sz w:val="22"/>
          <w:szCs w:val="22"/>
        </w:rPr>
        <w:t>n</w:t>
      </w:r>
      <w:r w:rsidRPr="00EA3B19">
        <w:rPr>
          <w:rFonts w:ascii="Lato" w:hAnsi="Lato"/>
          <w:sz w:val="22"/>
          <w:szCs w:val="22"/>
        </w:rPr>
        <w:t xml:space="preserve"> bezieh</w:t>
      </w:r>
      <w:r w:rsidR="00BC3432">
        <w:rPr>
          <w:rFonts w:ascii="Lato" w:hAnsi="Lato"/>
          <w:sz w:val="22"/>
          <w:szCs w:val="22"/>
        </w:rPr>
        <w:t>t</w:t>
      </w:r>
      <w:r w:rsidRPr="00EA3B19">
        <w:rPr>
          <w:rFonts w:ascii="Lato" w:hAnsi="Lato"/>
          <w:sz w:val="22"/>
          <w:szCs w:val="22"/>
        </w:rPr>
        <w:t xml:space="preserve"> sich auf die Nachtkennzeichnung von Dauer- auf bedarfsgerechte Befeuerung. </w:t>
      </w:r>
    </w:p>
    <w:p w14:paraId="36DE24A7" w14:textId="77777777" w:rsidR="00EA3B19" w:rsidRPr="00EA3B19" w:rsidRDefault="00EA3B19" w:rsidP="00EA3B19">
      <w:pPr>
        <w:rPr>
          <w:rFonts w:ascii="Lato" w:hAnsi="Lato"/>
          <w:sz w:val="22"/>
          <w:szCs w:val="22"/>
        </w:rPr>
      </w:pPr>
    </w:p>
    <w:p w14:paraId="0330F5EF" w14:textId="77777777" w:rsidR="00EA3B19" w:rsidRPr="00EA3B19" w:rsidRDefault="00EA3B19" w:rsidP="00EA3B19">
      <w:pPr>
        <w:rPr>
          <w:rFonts w:ascii="Lato" w:hAnsi="Lato"/>
          <w:sz w:val="22"/>
          <w:szCs w:val="22"/>
        </w:rPr>
      </w:pPr>
      <w:r w:rsidRPr="00EA3B19">
        <w:rPr>
          <w:rFonts w:ascii="Lato" w:hAnsi="Lato"/>
          <w:sz w:val="22"/>
          <w:szCs w:val="22"/>
        </w:rPr>
        <w:t>Die Prüfung hat ergeben, dass zusätzliche oder andere erhebliche nachteilige Auswirkungen auf die Schutzgüter durch die Änderung der Nachtkennzeichnung nicht zu erwarten sind und somit keine Umweltverträglichkeitsprüfung durchzuführen ist.</w:t>
      </w:r>
    </w:p>
    <w:p w14:paraId="08578E72" w14:textId="77777777" w:rsidR="00EA3B19" w:rsidRPr="00EA3B19" w:rsidRDefault="00EA3B19" w:rsidP="00EA3B19">
      <w:pPr>
        <w:rPr>
          <w:rFonts w:ascii="Lato" w:hAnsi="Lato"/>
          <w:sz w:val="22"/>
          <w:szCs w:val="22"/>
        </w:rPr>
      </w:pPr>
    </w:p>
    <w:p w14:paraId="22005CDF" w14:textId="77777777" w:rsidR="00EA3B19" w:rsidRPr="00EA3B19" w:rsidRDefault="00EA3B19" w:rsidP="00EA3B19">
      <w:pPr>
        <w:rPr>
          <w:rFonts w:ascii="Lato" w:hAnsi="Lato"/>
          <w:sz w:val="22"/>
          <w:szCs w:val="22"/>
        </w:rPr>
      </w:pPr>
      <w:r w:rsidRPr="00EA3B19">
        <w:rPr>
          <w:rFonts w:ascii="Lato" w:hAnsi="Lato"/>
          <w:sz w:val="22"/>
          <w:szCs w:val="22"/>
        </w:rPr>
        <w:t>Diese Feststellung ist nicht selbständig anfechtbar.</w:t>
      </w:r>
    </w:p>
    <w:p w14:paraId="02F79CFD" w14:textId="77777777" w:rsidR="00EA3B19" w:rsidRPr="00EA3B19" w:rsidRDefault="00EA3B19" w:rsidP="00EA3B19">
      <w:pPr>
        <w:rPr>
          <w:rFonts w:ascii="Lato" w:hAnsi="Lato"/>
          <w:sz w:val="22"/>
          <w:szCs w:val="22"/>
        </w:rPr>
      </w:pPr>
    </w:p>
    <w:p w14:paraId="704E5329" w14:textId="5C11013C" w:rsidR="00EA3B19" w:rsidRPr="00EA3B19" w:rsidRDefault="00EA3B19" w:rsidP="00EA3B19">
      <w:pPr>
        <w:rPr>
          <w:rFonts w:ascii="Lato" w:hAnsi="Lato"/>
          <w:sz w:val="22"/>
          <w:szCs w:val="22"/>
        </w:rPr>
      </w:pPr>
      <w:r w:rsidRPr="00EA3B19">
        <w:rPr>
          <w:rFonts w:ascii="Lato" w:hAnsi="Lato"/>
          <w:sz w:val="22"/>
          <w:szCs w:val="22"/>
        </w:rPr>
        <w:t>Heinsberg, den 0</w:t>
      </w:r>
      <w:r w:rsidR="00FC4B38">
        <w:rPr>
          <w:rFonts w:ascii="Lato" w:hAnsi="Lato"/>
          <w:sz w:val="22"/>
          <w:szCs w:val="22"/>
        </w:rPr>
        <w:t>7</w:t>
      </w:r>
      <w:r w:rsidRPr="00EA3B19">
        <w:rPr>
          <w:rFonts w:ascii="Lato" w:hAnsi="Lato"/>
          <w:sz w:val="22"/>
          <w:szCs w:val="22"/>
        </w:rPr>
        <w:t>.0</w:t>
      </w:r>
      <w:r w:rsidR="00FC4B38">
        <w:rPr>
          <w:rFonts w:ascii="Lato" w:hAnsi="Lato"/>
          <w:sz w:val="22"/>
          <w:szCs w:val="22"/>
        </w:rPr>
        <w:t>6</w:t>
      </w:r>
      <w:r w:rsidRPr="00EA3B19">
        <w:rPr>
          <w:rFonts w:ascii="Lato" w:hAnsi="Lato"/>
          <w:sz w:val="22"/>
          <w:szCs w:val="22"/>
        </w:rPr>
        <w:t>.2022</w:t>
      </w:r>
    </w:p>
    <w:p w14:paraId="07D94BC4" w14:textId="77777777" w:rsidR="00EA3B19" w:rsidRPr="00EA3B19" w:rsidRDefault="00EA3B19" w:rsidP="00EA3B19">
      <w:pPr>
        <w:rPr>
          <w:rFonts w:ascii="Lato" w:hAnsi="Lato"/>
          <w:sz w:val="22"/>
          <w:szCs w:val="22"/>
        </w:rPr>
      </w:pPr>
    </w:p>
    <w:p w14:paraId="363C5461" w14:textId="77777777" w:rsidR="00EA3B19" w:rsidRPr="00EA3B19" w:rsidRDefault="00EA3B19" w:rsidP="00EA3B19">
      <w:pPr>
        <w:rPr>
          <w:rFonts w:ascii="Lato" w:hAnsi="Lato"/>
          <w:sz w:val="22"/>
          <w:szCs w:val="22"/>
        </w:rPr>
      </w:pPr>
      <w:r w:rsidRPr="00EA3B19">
        <w:rPr>
          <w:rFonts w:ascii="Lato" w:hAnsi="Lato"/>
          <w:sz w:val="22"/>
          <w:szCs w:val="22"/>
        </w:rPr>
        <w:t>Der Landrat</w:t>
      </w:r>
    </w:p>
    <w:p w14:paraId="437DCD3A" w14:textId="77777777" w:rsidR="00EA3B19" w:rsidRPr="00EA3B19" w:rsidRDefault="00EA3B19" w:rsidP="00EA3B19">
      <w:pPr>
        <w:rPr>
          <w:rFonts w:ascii="Lato" w:hAnsi="Lato"/>
          <w:sz w:val="22"/>
          <w:szCs w:val="22"/>
        </w:rPr>
      </w:pPr>
    </w:p>
    <w:p w14:paraId="4C37088E" w14:textId="77777777" w:rsidR="00EA3B19" w:rsidRPr="00EA3B19" w:rsidRDefault="00EA3B19" w:rsidP="00EA3B19">
      <w:pPr>
        <w:rPr>
          <w:rFonts w:ascii="Lato" w:hAnsi="Lato"/>
          <w:sz w:val="22"/>
          <w:szCs w:val="22"/>
        </w:rPr>
      </w:pPr>
    </w:p>
    <w:p w14:paraId="76500B4C" w14:textId="77777777" w:rsidR="00EA3B19" w:rsidRPr="00EA3B19" w:rsidRDefault="00EA3B19" w:rsidP="00EA3B19">
      <w:pPr>
        <w:rPr>
          <w:rFonts w:ascii="Lato" w:hAnsi="Lato"/>
          <w:sz w:val="22"/>
          <w:szCs w:val="22"/>
        </w:rPr>
      </w:pPr>
    </w:p>
    <w:p w14:paraId="77CE4909" w14:textId="77777777" w:rsidR="00EA3B19" w:rsidRPr="00EA3B19" w:rsidRDefault="00EA3B19" w:rsidP="00EA3B19">
      <w:pPr>
        <w:rPr>
          <w:rFonts w:ascii="Lato" w:hAnsi="Lato"/>
          <w:sz w:val="22"/>
          <w:szCs w:val="22"/>
        </w:rPr>
      </w:pPr>
      <w:r w:rsidRPr="00EA3B19">
        <w:rPr>
          <w:rFonts w:ascii="Lato" w:hAnsi="Lato"/>
          <w:sz w:val="22"/>
          <w:szCs w:val="22"/>
        </w:rPr>
        <w:t>Pusch</w:t>
      </w:r>
    </w:p>
    <w:p w14:paraId="3FD4C3CC" w14:textId="77777777" w:rsidR="00EA3B19" w:rsidRPr="00EA3B19" w:rsidRDefault="00EA3B19" w:rsidP="00EA3B19">
      <w:pPr>
        <w:rPr>
          <w:rFonts w:ascii="Lato" w:hAnsi="Lato"/>
          <w:b/>
          <w:bCs/>
          <w:sz w:val="22"/>
          <w:szCs w:val="22"/>
        </w:rPr>
      </w:pPr>
    </w:p>
    <w:p w14:paraId="75872C98" w14:textId="77777777" w:rsidR="00716C7B" w:rsidRDefault="00716C7B" w:rsidP="00EA241E">
      <w:pPr>
        <w:rPr>
          <w:rFonts w:ascii="Lato" w:hAnsi="Lato"/>
          <w:sz w:val="22"/>
          <w:szCs w:val="22"/>
        </w:rPr>
      </w:pPr>
    </w:p>
    <w:sectPr w:rsidR="00716C7B" w:rsidSect="004504E5">
      <w:pgSz w:w="11906" w:h="16838"/>
      <w:pgMar w:top="993" w:right="1417" w:bottom="993" w:left="1417" w:header="709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FDC8" w14:textId="77777777" w:rsidR="004403A0" w:rsidRDefault="004403A0" w:rsidP="002F442F">
      <w:pPr>
        <w:pStyle w:val="Fuzeile"/>
      </w:pPr>
      <w:r>
        <w:separator/>
      </w:r>
    </w:p>
  </w:endnote>
  <w:endnote w:type="continuationSeparator" w:id="0">
    <w:p w14:paraId="7A7DCCD5" w14:textId="77777777" w:rsidR="004403A0" w:rsidRDefault="004403A0" w:rsidP="002F442F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7272" w14:textId="77777777" w:rsidR="004403A0" w:rsidRDefault="004403A0" w:rsidP="002F442F">
      <w:pPr>
        <w:pStyle w:val="Fuzeile"/>
      </w:pPr>
      <w:r>
        <w:separator/>
      </w:r>
    </w:p>
  </w:footnote>
  <w:footnote w:type="continuationSeparator" w:id="0">
    <w:p w14:paraId="369D3B4E" w14:textId="77777777" w:rsidR="004403A0" w:rsidRDefault="004403A0" w:rsidP="002F442F">
      <w:pPr>
        <w:pStyle w:val="Fuzei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6CA8"/>
    <w:multiLevelType w:val="multilevel"/>
    <w:tmpl w:val="1A381802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71C78"/>
    <w:multiLevelType w:val="multilevel"/>
    <w:tmpl w:val="8D0C8CA6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5590629">
    <w:abstractNumId w:val="1"/>
  </w:num>
  <w:num w:numId="2" w16cid:durableId="208503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Unterzeichnung" w:val="Im Auftrag_x000d__x000a__x000d__x000a__x000d__x000a__x000d__x000a_Morjan"/>
  </w:docVars>
  <w:rsids>
    <w:rsidRoot w:val="00061867"/>
    <w:rsid w:val="00003079"/>
    <w:rsid w:val="00005C55"/>
    <w:rsid w:val="000066A3"/>
    <w:rsid w:val="000277FE"/>
    <w:rsid w:val="00030435"/>
    <w:rsid w:val="00043783"/>
    <w:rsid w:val="00043E88"/>
    <w:rsid w:val="0004524D"/>
    <w:rsid w:val="000572D4"/>
    <w:rsid w:val="00057D74"/>
    <w:rsid w:val="00061867"/>
    <w:rsid w:val="00063B61"/>
    <w:rsid w:val="000739B4"/>
    <w:rsid w:val="0007735E"/>
    <w:rsid w:val="000836F9"/>
    <w:rsid w:val="0009345D"/>
    <w:rsid w:val="000A6867"/>
    <w:rsid w:val="000B67FD"/>
    <w:rsid w:val="000B7FBA"/>
    <w:rsid w:val="000C30FA"/>
    <w:rsid w:val="000C3FF5"/>
    <w:rsid w:val="000D56AF"/>
    <w:rsid w:val="000D607F"/>
    <w:rsid w:val="000D7455"/>
    <w:rsid w:val="000E25B1"/>
    <w:rsid w:val="000E38E0"/>
    <w:rsid w:val="000E3CBE"/>
    <w:rsid w:val="000E4F06"/>
    <w:rsid w:val="000E7AAF"/>
    <w:rsid w:val="000F5CEA"/>
    <w:rsid w:val="00132020"/>
    <w:rsid w:val="001501ED"/>
    <w:rsid w:val="001531A2"/>
    <w:rsid w:val="00153404"/>
    <w:rsid w:val="00156083"/>
    <w:rsid w:val="00157DD7"/>
    <w:rsid w:val="00160059"/>
    <w:rsid w:val="00164C42"/>
    <w:rsid w:val="001737CA"/>
    <w:rsid w:val="001810C5"/>
    <w:rsid w:val="0019400D"/>
    <w:rsid w:val="001959E4"/>
    <w:rsid w:val="00196630"/>
    <w:rsid w:val="001B2317"/>
    <w:rsid w:val="001B4905"/>
    <w:rsid w:val="001D322A"/>
    <w:rsid w:val="001D3337"/>
    <w:rsid w:val="001D43CF"/>
    <w:rsid w:val="001E0F17"/>
    <w:rsid w:val="001F4DC2"/>
    <w:rsid w:val="00201B4A"/>
    <w:rsid w:val="00206B43"/>
    <w:rsid w:val="002115F5"/>
    <w:rsid w:val="00213980"/>
    <w:rsid w:val="00214CD4"/>
    <w:rsid w:val="00232DC0"/>
    <w:rsid w:val="00235BB0"/>
    <w:rsid w:val="00244520"/>
    <w:rsid w:val="00244989"/>
    <w:rsid w:val="00244F06"/>
    <w:rsid w:val="002552E3"/>
    <w:rsid w:val="00256FE2"/>
    <w:rsid w:val="00262AF1"/>
    <w:rsid w:val="00271222"/>
    <w:rsid w:val="00286695"/>
    <w:rsid w:val="0029058B"/>
    <w:rsid w:val="00290897"/>
    <w:rsid w:val="00290B1A"/>
    <w:rsid w:val="002955AD"/>
    <w:rsid w:val="002B5D85"/>
    <w:rsid w:val="002C44FE"/>
    <w:rsid w:val="002D4F74"/>
    <w:rsid w:val="002E1441"/>
    <w:rsid w:val="002E361F"/>
    <w:rsid w:val="002E4529"/>
    <w:rsid w:val="002F442F"/>
    <w:rsid w:val="00305486"/>
    <w:rsid w:val="0030576A"/>
    <w:rsid w:val="00313668"/>
    <w:rsid w:val="00362F96"/>
    <w:rsid w:val="00376B76"/>
    <w:rsid w:val="00381E6A"/>
    <w:rsid w:val="00384663"/>
    <w:rsid w:val="00393A62"/>
    <w:rsid w:val="00394AA9"/>
    <w:rsid w:val="003A0502"/>
    <w:rsid w:val="003A0CCA"/>
    <w:rsid w:val="003A0D58"/>
    <w:rsid w:val="003A0FB8"/>
    <w:rsid w:val="003A7592"/>
    <w:rsid w:val="003B2038"/>
    <w:rsid w:val="003D5F08"/>
    <w:rsid w:val="003E033D"/>
    <w:rsid w:val="003E5D40"/>
    <w:rsid w:val="00412C27"/>
    <w:rsid w:val="004133A0"/>
    <w:rsid w:val="004158B7"/>
    <w:rsid w:val="004225FA"/>
    <w:rsid w:val="00422663"/>
    <w:rsid w:val="00434CF2"/>
    <w:rsid w:val="004403A0"/>
    <w:rsid w:val="004504E5"/>
    <w:rsid w:val="00453C65"/>
    <w:rsid w:val="00455EE9"/>
    <w:rsid w:val="00463153"/>
    <w:rsid w:val="0046353D"/>
    <w:rsid w:val="004829A8"/>
    <w:rsid w:val="004A1655"/>
    <w:rsid w:val="004B6DED"/>
    <w:rsid w:val="004F726B"/>
    <w:rsid w:val="00501B7F"/>
    <w:rsid w:val="00525445"/>
    <w:rsid w:val="00531ADC"/>
    <w:rsid w:val="00537E05"/>
    <w:rsid w:val="005858D7"/>
    <w:rsid w:val="00590384"/>
    <w:rsid w:val="00593B5E"/>
    <w:rsid w:val="00594A61"/>
    <w:rsid w:val="005B70BA"/>
    <w:rsid w:val="005C0FEA"/>
    <w:rsid w:val="005D0E0A"/>
    <w:rsid w:val="005D1E27"/>
    <w:rsid w:val="005E7BC9"/>
    <w:rsid w:val="005F47FD"/>
    <w:rsid w:val="00602BBD"/>
    <w:rsid w:val="00604E94"/>
    <w:rsid w:val="006050D9"/>
    <w:rsid w:val="006346FF"/>
    <w:rsid w:val="00643F0B"/>
    <w:rsid w:val="0066105E"/>
    <w:rsid w:val="006727F2"/>
    <w:rsid w:val="00673AEA"/>
    <w:rsid w:val="006750EB"/>
    <w:rsid w:val="00682A18"/>
    <w:rsid w:val="006B09F5"/>
    <w:rsid w:val="006B45EE"/>
    <w:rsid w:val="006D210F"/>
    <w:rsid w:val="0070190F"/>
    <w:rsid w:val="007044F1"/>
    <w:rsid w:val="00713EEB"/>
    <w:rsid w:val="00716C7B"/>
    <w:rsid w:val="00770693"/>
    <w:rsid w:val="00792BC9"/>
    <w:rsid w:val="00795163"/>
    <w:rsid w:val="007B572A"/>
    <w:rsid w:val="007D2A73"/>
    <w:rsid w:val="007D5CF3"/>
    <w:rsid w:val="007E4981"/>
    <w:rsid w:val="007E6DBD"/>
    <w:rsid w:val="007F2933"/>
    <w:rsid w:val="007F5255"/>
    <w:rsid w:val="0080017D"/>
    <w:rsid w:val="00802C57"/>
    <w:rsid w:val="00805566"/>
    <w:rsid w:val="008060EB"/>
    <w:rsid w:val="00824B03"/>
    <w:rsid w:val="00826F35"/>
    <w:rsid w:val="008313ED"/>
    <w:rsid w:val="008372CE"/>
    <w:rsid w:val="00841CB4"/>
    <w:rsid w:val="00853F47"/>
    <w:rsid w:val="00861001"/>
    <w:rsid w:val="008A011A"/>
    <w:rsid w:val="008A053B"/>
    <w:rsid w:val="008A260E"/>
    <w:rsid w:val="008A3B33"/>
    <w:rsid w:val="008B4D19"/>
    <w:rsid w:val="008B6290"/>
    <w:rsid w:val="008C1E41"/>
    <w:rsid w:val="008C25BA"/>
    <w:rsid w:val="008E6E6B"/>
    <w:rsid w:val="008F5987"/>
    <w:rsid w:val="00907C75"/>
    <w:rsid w:val="00910F01"/>
    <w:rsid w:val="009160B8"/>
    <w:rsid w:val="009278D7"/>
    <w:rsid w:val="00934B27"/>
    <w:rsid w:val="009521B6"/>
    <w:rsid w:val="0095311E"/>
    <w:rsid w:val="009541CC"/>
    <w:rsid w:val="00965CF1"/>
    <w:rsid w:val="00966DB2"/>
    <w:rsid w:val="00984F2B"/>
    <w:rsid w:val="00986D3A"/>
    <w:rsid w:val="009A0017"/>
    <w:rsid w:val="009C3A11"/>
    <w:rsid w:val="009C614C"/>
    <w:rsid w:val="009C7D67"/>
    <w:rsid w:val="009D39B5"/>
    <w:rsid w:val="009D7B88"/>
    <w:rsid w:val="009E4DCE"/>
    <w:rsid w:val="00A2124F"/>
    <w:rsid w:val="00A30FA4"/>
    <w:rsid w:val="00A4508B"/>
    <w:rsid w:val="00A5326E"/>
    <w:rsid w:val="00A75311"/>
    <w:rsid w:val="00A80892"/>
    <w:rsid w:val="00A85CBC"/>
    <w:rsid w:val="00A9435F"/>
    <w:rsid w:val="00A94B77"/>
    <w:rsid w:val="00AA2B93"/>
    <w:rsid w:val="00AB7557"/>
    <w:rsid w:val="00AB7F4A"/>
    <w:rsid w:val="00AF25D7"/>
    <w:rsid w:val="00AF5179"/>
    <w:rsid w:val="00B07FFD"/>
    <w:rsid w:val="00B25632"/>
    <w:rsid w:val="00B25C28"/>
    <w:rsid w:val="00B27EB8"/>
    <w:rsid w:val="00B655C0"/>
    <w:rsid w:val="00BB0865"/>
    <w:rsid w:val="00BC3432"/>
    <w:rsid w:val="00BC7AC7"/>
    <w:rsid w:val="00BF16F3"/>
    <w:rsid w:val="00BF5463"/>
    <w:rsid w:val="00C15C17"/>
    <w:rsid w:val="00C23572"/>
    <w:rsid w:val="00C37B51"/>
    <w:rsid w:val="00C50748"/>
    <w:rsid w:val="00C5725A"/>
    <w:rsid w:val="00C72D1C"/>
    <w:rsid w:val="00C73054"/>
    <w:rsid w:val="00CC4666"/>
    <w:rsid w:val="00CD283C"/>
    <w:rsid w:val="00CE16B0"/>
    <w:rsid w:val="00D013BA"/>
    <w:rsid w:val="00D02934"/>
    <w:rsid w:val="00D1230C"/>
    <w:rsid w:val="00D14067"/>
    <w:rsid w:val="00D140A7"/>
    <w:rsid w:val="00D524C5"/>
    <w:rsid w:val="00D76903"/>
    <w:rsid w:val="00D77DBC"/>
    <w:rsid w:val="00D80B40"/>
    <w:rsid w:val="00D849FD"/>
    <w:rsid w:val="00DC17A4"/>
    <w:rsid w:val="00DC37DC"/>
    <w:rsid w:val="00DC42E3"/>
    <w:rsid w:val="00DE5043"/>
    <w:rsid w:val="00DE5A22"/>
    <w:rsid w:val="00E05B12"/>
    <w:rsid w:val="00E26943"/>
    <w:rsid w:val="00E36AD5"/>
    <w:rsid w:val="00E371F5"/>
    <w:rsid w:val="00E415DD"/>
    <w:rsid w:val="00E45E23"/>
    <w:rsid w:val="00E53E7C"/>
    <w:rsid w:val="00E6392B"/>
    <w:rsid w:val="00E6519F"/>
    <w:rsid w:val="00E8024F"/>
    <w:rsid w:val="00E82BCA"/>
    <w:rsid w:val="00E8698F"/>
    <w:rsid w:val="00EA241E"/>
    <w:rsid w:val="00EA3B19"/>
    <w:rsid w:val="00EB0BB7"/>
    <w:rsid w:val="00EB5D7C"/>
    <w:rsid w:val="00EC10DE"/>
    <w:rsid w:val="00EC1466"/>
    <w:rsid w:val="00EC64AA"/>
    <w:rsid w:val="00EC66FD"/>
    <w:rsid w:val="00ED48F9"/>
    <w:rsid w:val="00EE7ED1"/>
    <w:rsid w:val="00EF1347"/>
    <w:rsid w:val="00EF44D4"/>
    <w:rsid w:val="00F07103"/>
    <w:rsid w:val="00F100D3"/>
    <w:rsid w:val="00F13B6C"/>
    <w:rsid w:val="00F21C13"/>
    <w:rsid w:val="00F220A7"/>
    <w:rsid w:val="00F444E9"/>
    <w:rsid w:val="00F46D92"/>
    <w:rsid w:val="00F509A9"/>
    <w:rsid w:val="00F53693"/>
    <w:rsid w:val="00F5378C"/>
    <w:rsid w:val="00F90B5C"/>
    <w:rsid w:val="00FA4C6E"/>
    <w:rsid w:val="00FB4DB0"/>
    <w:rsid w:val="00FB565C"/>
    <w:rsid w:val="00FC0532"/>
    <w:rsid w:val="00FC0533"/>
    <w:rsid w:val="00FC4B38"/>
    <w:rsid w:val="00FC7802"/>
    <w:rsid w:val="00FD56AE"/>
    <w:rsid w:val="00FE2B8E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5075BEAE"/>
  <w15:docId w15:val="{BB5FDD27-9260-4D74-852B-8CFD0A0F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autoRedefine/>
    <w:rsid w:val="00061867"/>
    <w:pPr>
      <w:numPr>
        <w:numId w:val="1"/>
      </w:numPr>
      <w:ind w:hanging="567"/>
    </w:pPr>
  </w:style>
  <w:style w:type="paragraph" w:customStyle="1" w:styleId="VSGrad">
    <w:name w:val="VSGrad"/>
    <w:basedOn w:val="Standard"/>
    <w:next w:val="Standard"/>
    <w:rsid w:val="00061867"/>
    <w:pPr>
      <w:numPr>
        <w:numId w:val="2"/>
      </w:numPr>
      <w:ind w:hanging="567"/>
    </w:pPr>
  </w:style>
  <w:style w:type="paragraph" w:customStyle="1" w:styleId="Flietext">
    <w:name w:val="Fließtext"/>
    <w:basedOn w:val="Standard"/>
    <w:rsid w:val="00061867"/>
    <w:pPr>
      <w:spacing w:line="360" w:lineRule="auto"/>
      <w:jc w:val="both"/>
    </w:pPr>
  </w:style>
  <w:style w:type="paragraph" w:styleId="Kopfzeile">
    <w:name w:val="header"/>
    <w:basedOn w:val="Standard"/>
    <w:rsid w:val="000618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61867"/>
    <w:pPr>
      <w:tabs>
        <w:tab w:val="center" w:pos="4536"/>
        <w:tab w:val="right" w:pos="9072"/>
      </w:tabs>
    </w:pPr>
  </w:style>
  <w:style w:type="paragraph" w:customStyle="1" w:styleId="Feldinhalt">
    <w:name w:val="Feldinhalt"/>
    <w:rsid w:val="00061867"/>
    <w:rPr>
      <w:noProof/>
      <w:sz w:val="24"/>
    </w:rPr>
  </w:style>
  <w:style w:type="paragraph" w:customStyle="1" w:styleId="Felddeklaration">
    <w:name w:val="Felddeklaration"/>
    <w:rsid w:val="00061867"/>
  </w:style>
  <w:style w:type="paragraph" w:styleId="Textkrper">
    <w:name w:val="Body Text"/>
    <w:basedOn w:val="Standard"/>
    <w:rsid w:val="00061867"/>
    <w:pPr>
      <w:spacing w:line="360" w:lineRule="auto"/>
      <w:jc w:val="both"/>
    </w:pPr>
    <w:rPr>
      <w:rFonts w:cs="Times New Roman"/>
      <w:sz w:val="22"/>
      <w:szCs w:val="20"/>
    </w:rPr>
  </w:style>
  <w:style w:type="paragraph" w:styleId="Textkrper2">
    <w:name w:val="Body Text 2"/>
    <w:basedOn w:val="Standard"/>
    <w:rsid w:val="00061867"/>
    <w:pPr>
      <w:spacing w:after="120" w:line="360" w:lineRule="auto"/>
      <w:jc w:val="both"/>
    </w:pPr>
    <w:rPr>
      <w:rFonts w:cs="Times New Roman"/>
      <w:color w:val="FF0000"/>
      <w:sz w:val="22"/>
      <w:szCs w:val="20"/>
    </w:rPr>
  </w:style>
  <w:style w:type="paragraph" w:styleId="Sprechblasentext">
    <w:name w:val="Balloon Text"/>
    <w:basedOn w:val="Standard"/>
    <w:link w:val="SprechblasentextZchn"/>
    <w:rsid w:val="007951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9516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1737C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737C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737C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1737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737C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Ergebnis der Vorprüfung des Einzelfalls gem</vt:lpstr>
    </vt:vector>
  </TitlesOfParts>
  <Company>Office 2003 Professional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 der Vorprüfung des Einzelfalls gem</dc:title>
  <dc:creator>morua01</dc:creator>
  <cp:lastModifiedBy>Karl-Heinz Kanski</cp:lastModifiedBy>
  <cp:revision>4</cp:revision>
  <cp:lastPrinted>2022-06-01T10:35:00Z</cp:lastPrinted>
  <dcterms:created xsi:type="dcterms:W3CDTF">2022-06-01T10:43:00Z</dcterms:created>
  <dcterms:modified xsi:type="dcterms:W3CDTF">2022-06-13T08:53:00Z</dcterms:modified>
  <cp:category>56.8851.1.6-16-189/06-Wu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56.8851.1.6-16-189/06-Wu</vt:lpwstr>
  </property>
  <property fmtid="{D5CDD505-2E9C-101B-9397-08002B2CF9AE}" pid="3" name="Betreff">
    <vt:lpwstr/>
  </property>
</Properties>
</file>